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A0760" w14:paraId="6B761A83" w14:textId="77777777">
        <w:tc>
          <w:tcPr>
            <w:tcW w:w="3020" w:type="dxa"/>
          </w:tcPr>
          <w:p w14:paraId="2FD8FC31" w14:textId="7E8EDBC5" w:rsidR="00DA0760" w:rsidRPr="00DA0760" w:rsidRDefault="00C93964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3021" w:type="dxa"/>
          </w:tcPr>
          <w:p w14:paraId="324FA0F2" w14:textId="658284BD" w:rsidR="00DA0760" w:rsidRPr="00DA0760" w:rsidRDefault="00DA0760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760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</w:tr>
      <w:tr w:rsidR="00DA0760" w14:paraId="6020BBFE" w14:textId="77777777">
        <w:tc>
          <w:tcPr>
            <w:tcW w:w="3020" w:type="dxa"/>
          </w:tcPr>
          <w:p w14:paraId="14DA346E" w14:textId="77777777" w:rsidR="00F53EE7" w:rsidRDefault="00F53EE7" w:rsidP="00F53EE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E41225" w14:textId="5BBA4AF3" w:rsidR="00DA0760" w:rsidRPr="00DA0760" w:rsidRDefault="00DA0760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760">
              <w:rPr>
                <w:rFonts w:ascii="Times New Roman" w:hAnsi="Times New Roman" w:cs="Times New Roman"/>
                <w:b/>
                <w:bCs/>
              </w:rPr>
              <w:t>2 TEMMUZ ÇARŞAMBA</w:t>
            </w:r>
          </w:p>
        </w:tc>
        <w:tc>
          <w:tcPr>
            <w:tcW w:w="3021" w:type="dxa"/>
          </w:tcPr>
          <w:p w14:paraId="2E7C98AE" w14:textId="77777777" w:rsidR="00DA0760" w:rsidRDefault="00DA0760" w:rsidP="00C93964">
            <w:pPr>
              <w:jc w:val="center"/>
              <w:rPr>
                <w:rFonts w:ascii="Times New Roman" w:hAnsi="Times New Roman" w:cs="Times New Roman"/>
              </w:rPr>
            </w:pPr>
            <w:r w:rsidRPr="00C93964">
              <w:rPr>
                <w:rFonts w:ascii="Times New Roman" w:hAnsi="Times New Roman" w:cs="Times New Roman"/>
              </w:rPr>
              <w:t>Ceza Muhakemesi Hukuku-I</w:t>
            </w:r>
          </w:p>
          <w:p w14:paraId="33111EA2" w14:textId="77777777" w:rsidR="00F53EE7" w:rsidRDefault="00F53EE7" w:rsidP="00C93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İcra ve İflas Hukuku-I</w:t>
            </w:r>
          </w:p>
          <w:p w14:paraId="4498E757" w14:textId="089EF61E" w:rsidR="00F53EE7" w:rsidRPr="00C93964" w:rsidRDefault="00F53EE7" w:rsidP="0035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Eşya Hukuku-I</w:t>
            </w:r>
          </w:p>
        </w:tc>
      </w:tr>
      <w:tr w:rsidR="00DA0760" w14:paraId="5AFD55E7" w14:textId="77777777">
        <w:tc>
          <w:tcPr>
            <w:tcW w:w="3020" w:type="dxa"/>
          </w:tcPr>
          <w:p w14:paraId="00842EAC" w14:textId="77777777" w:rsidR="00F53EE7" w:rsidRDefault="00F53EE7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D8F283" w14:textId="74E140E9" w:rsidR="00DA0760" w:rsidRPr="00DA0760" w:rsidRDefault="00DA0760" w:rsidP="00DA07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760">
              <w:rPr>
                <w:rFonts w:ascii="Times New Roman" w:hAnsi="Times New Roman" w:cs="Times New Roman"/>
                <w:b/>
                <w:bCs/>
              </w:rPr>
              <w:t>3 TEMMUZ PERŞEMBE</w:t>
            </w:r>
          </w:p>
        </w:tc>
        <w:tc>
          <w:tcPr>
            <w:tcW w:w="3021" w:type="dxa"/>
          </w:tcPr>
          <w:p w14:paraId="1D92CFA1" w14:textId="77777777" w:rsidR="00DA0760" w:rsidRDefault="00DA0760" w:rsidP="00C93964">
            <w:pPr>
              <w:jc w:val="center"/>
              <w:rPr>
                <w:rFonts w:ascii="Times New Roman" w:hAnsi="Times New Roman" w:cs="Times New Roman"/>
              </w:rPr>
            </w:pPr>
            <w:r w:rsidRPr="00C93964">
              <w:rPr>
                <w:rFonts w:ascii="Times New Roman" w:hAnsi="Times New Roman" w:cs="Times New Roman"/>
              </w:rPr>
              <w:t>Eşya Hukuku-II</w:t>
            </w:r>
          </w:p>
          <w:p w14:paraId="37DA57A4" w14:textId="2B45D2D3" w:rsidR="00F53EE7" w:rsidRDefault="00A32567" w:rsidP="00C93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Kıymetli Evrak </w:t>
            </w:r>
            <w:r w:rsidR="00F53EE7">
              <w:rPr>
                <w:rFonts w:ascii="Times New Roman" w:hAnsi="Times New Roman" w:cs="Times New Roman"/>
              </w:rPr>
              <w:t>Hukuku</w:t>
            </w:r>
          </w:p>
          <w:p w14:paraId="2811061A" w14:textId="77777777" w:rsidR="00F53EE7" w:rsidRDefault="00F53EE7" w:rsidP="00C93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Miras Hukuku</w:t>
            </w:r>
          </w:p>
          <w:p w14:paraId="37DC735E" w14:textId="3023D190" w:rsidR="00355F77" w:rsidRPr="00C93964" w:rsidRDefault="00355F77" w:rsidP="00C93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Yönetsel Yargı</w:t>
            </w:r>
          </w:p>
        </w:tc>
      </w:tr>
    </w:tbl>
    <w:p w14:paraId="16FFC75E" w14:textId="77777777" w:rsidR="00647DB9" w:rsidRDefault="00647DB9"/>
    <w:sectPr w:rsidR="0064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60"/>
    <w:rsid w:val="00355F77"/>
    <w:rsid w:val="004159D3"/>
    <w:rsid w:val="00647DB9"/>
    <w:rsid w:val="007A45F5"/>
    <w:rsid w:val="007D63F7"/>
    <w:rsid w:val="00807471"/>
    <w:rsid w:val="00A32567"/>
    <w:rsid w:val="00C93964"/>
    <w:rsid w:val="00DA0760"/>
    <w:rsid w:val="00F50180"/>
    <w:rsid w:val="00F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88E3A"/>
  <w15:chartTrackingRefBased/>
  <w15:docId w15:val="{2AB4ED6E-F4B4-864D-AA32-7571FF2B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0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0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07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07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07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07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0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076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076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07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07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07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07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0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07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0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07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07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076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076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076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A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 Üyesi Tuğçe ARSLANPINAR TAT</dc:creator>
  <cp:keywords/>
  <dc:description/>
  <cp:lastModifiedBy>Dr.Öğr. Üyesi Tuğçe ARSLANPINAR TAT</cp:lastModifiedBy>
  <cp:revision>5</cp:revision>
  <dcterms:created xsi:type="dcterms:W3CDTF">2025-07-01T06:01:00Z</dcterms:created>
  <dcterms:modified xsi:type="dcterms:W3CDTF">2025-07-01T09:49:00Z</dcterms:modified>
</cp:coreProperties>
</file>