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D902" w14:textId="2BBA204D" w:rsidR="00C4646F" w:rsidRDefault="009D1D6F">
      <w:pPr>
        <w:rPr>
          <w:lang w:val="tr-TR"/>
        </w:rPr>
      </w:pPr>
      <w:r>
        <w:rPr>
          <w:lang w:val="tr-TR"/>
        </w:rPr>
        <w:t xml:space="preserve">Week 3 + 4: </w:t>
      </w:r>
    </w:p>
    <w:p w14:paraId="2BB48B54" w14:textId="539219F2" w:rsidR="009D1D6F" w:rsidRPr="009D1D6F" w:rsidRDefault="009D1D6F">
      <w:pPr>
        <w:rPr>
          <w:lang w:val="tr-TR"/>
        </w:rPr>
      </w:pPr>
      <w:hyperlink r:id="rId4" w:history="1">
        <w:r w:rsidRPr="00A124FE">
          <w:rPr>
            <w:rStyle w:val="Hyperlink"/>
            <w:lang w:val="tr-TR"/>
          </w:rPr>
          <w:t>https://gamma.app/docs/The-Phenomenon-of-Translation-qhqzveon4tkumxv</w:t>
        </w:r>
      </w:hyperlink>
      <w:r>
        <w:rPr>
          <w:lang w:val="tr-TR"/>
        </w:rPr>
        <w:t xml:space="preserve"> </w:t>
      </w:r>
    </w:p>
    <w:sectPr w:rsidR="009D1D6F" w:rsidRPr="009D1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F"/>
    <w:rsid w:val="002A67F9"/>
    <w:rsid w:val="002C1EE5"/>
    <w:rsid w:val="00423AE2"/>
    <w:rsid w:val="007513F4"/>
    <w:rsid w:val="009D1D6F"/>
    <w:rsid w:val="009E19B9"/>
    <w:rsid w:val="00AA7969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884A"/>
  <w15:chartTrackingRefBased/>
  <w15:docId w15:val="{E9F65944-3EAA-403D-AF17-FBE46DA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1D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The-Phenomenon-of-Translation-qhqzveon4tkum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76</Characters>
  <Application>Microsoft Office Word</Application>
  <DocSecurity>0</DocSecurity>
  <Lines>2</Lines>
  <Paragraphs>2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2025-10-14T22:48:00Z</dcterms:created>
  <dcterms:modified xsi:type="dcterms:W3CDTF">2025-10-14T22:48:00Z</dcterms:modified>
</cp:coreProperties>
</file>